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7D" w:rsidRDefault="00B91040" w:rsidP="00CD2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текст актуален, общественно значим по тематике, эмоционален. </w:t>
      </w:r>
      <w:r w:rsidR="00C2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1765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 рассуждения автора</w:t>
      </w:r>
      <w:r w:rsidR="00C2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212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3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 образованного</w:t>
      </w:r>
      <w:r w:rsidR="000212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3B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3036" w:rsidRPr="009D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9D3036" w:rsidRPr="009D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</w:t>
      </w:r>
      <w:r w:rsidR="001C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были и будут нужны талантливые, одаренные, образованные люди. </w:t>
      </w:r>
      <w:r w:rsidR="009D3036" w:rsidRPr="009D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совсем недавно российская образовательная система была признана во всем мире, а сегодня, несмотря на некоторые позитивные сдвиги, положение дел в образовании оставляет желать лучшего. А ведь еще </w:t>
      </w:r>
      <w:r w:rsidR="003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</w:t>
      </w:r>
      <w:r w:rsidR="009D3036" w:rsidRPr="009D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Пирогов говорил, что «всякая школа славна не числом, а славой своих учеников».     </w:t>
      </w:r>
    </w:p>
    <w:p w:rsidR="009D3036" w:rsidRPr="001474BE" w:rsidRDefault="00C23020" w:rsidP="00147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затрагивает очень важную проблему. Я целиком и полностью согласна с тем, что «талант – ж</w:t>
      </w:r>
      <w:r w:rsidR="0048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изненная сила общества». </w:t>
      </w:r>
      <w:r w:rsidR="009D3036">
        <w:rPr>
          <w:rFonts w:ascii="Times New Roman" w:hAnsi="Times New Roman" w:cs="Times New Roman"/>
          <w:sz w:val="28"/>
          <w:szCs w:val="28"/>
        </w:rPr>
        <w:t>Как раз в этом вопросе идеи Н.И. Пирогова пересекаются с реализуемой в Российской Федерации инициативой «Наша новая школа», в разделе о развитии системы поддержки талантливых детей. Президент предлагает выявлять особо одаренных детей, предоставлять им возможность обучения в разных, в том числе дистанционных, школах, развивать систему конкурсов и олимпиад  школьников, учитывать индивидуальные достижения у</w:t>
      </w:r>
      <w:r w:rsidR="003B43BA">
        <w:rPr>
          <w:rFonts w:ascii="Times New Roman" w:hAnsi="Times New Roman" w:cs="Times New Roman"/>
          <w:sz w:val="28"/>
          <w:szCs w:val="28"/>
        </w:rPr>
        <w:t xml:space="preserve">чащихся при приеме в вузы. </w:t>
      </w:r>
      <w:r w:rsidR="00A5017B">
        <w:rPr>
          <w:rFonts w:ascii="Times New Roman" w:hAnsi="Times New Roman" w:cs="Times New Roman"/>
          <w:sz w:val="28"/>
          <w:szCs w:val="28"/>
        </w:rPr>
        <w:t>Современная</w:t>
      </w:r>
      <w:r w:rsidR="00987B8E">
        <w:rPr>
          <w:rFonts w:ascii="Times New Roman" w:hAnsi="Times New Roman" w:cs="Times New Roman"/>
          <w:sz w:val="28"/>
          <w:szCs w:val="28"/>
        </w:rPr>
        <w:t xml:space="preserve"> </w:t>
      </w:r>
      <w:r w:rsidR="00A5017B">
        <w:rPr>
          <w:rFonts w:ascii="Times New Roman" w:hAnsi="Times New Roman" w:cs="Times New Roman"/>
          <w:sz w:val="28"/>
          <w:szCs w:val="28"/>
        </w:rPr>
        <w:t xml:space="preserve"> школа должна раскрывать способности каждого ученика, воспитывать порядочного и патриотичного человека.</w:t>
      </w:r>
      <w:r w:rsidR="00F00097">
        <w:rPr>
          <w:rFonts w:ascii="Times New Roman" w:hAnsi="Times New Roman" w:cs="Times New Roman"/>
          <w:sz w:val="28"/>
          <w:szCs w:val="28"/>
        </w:rPr>
        <w:t xml:space="preserve"> Во многих школах дети уже вовлекаются в исследовательские проекты и творческие занятия.</w:t>
      </w:r>
    </w:p>
    <w:p w:rsidR="00F826BC" w:rsidRPr="00F00097" w:rsidRDefault="00480063" w:rsidP="001C3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Пирогов говорит о том, как легко загубить талант. И с этим не поспоришь. </w:t>
      </w:r>
      <w:r w:rsidR="00F000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00097">
        <w:rPr>
          <w:rFonts w:ascii="Times New Roman" w:hAnsi="Times New Roman" w:cs="Times New Roman"/>
          <w:sz w:val="28"/>
          <w:szCs w:val="28"/>
        </w:rPr>
        <w:t>алантам надо помогать</w:t>
      </w:r>
      <w:r w:rsidR="00F826BC">
        <w:rPr>
          <w:rFonts w:ascii="Times New Roman" w:hAnsi="Times New Roman" w:cs="Times New Roman"/>
          <w:sz w:val="28"/>
          <w:szCs w:val="28"/>
        </w:rPr>
        <w:t>.</w:t>
      </w:r>
      <w:r w:rsidR="001474BE">
        <w:rPr>
          <w:rFonts w:ascii="Times New Roman" w:hAnsi="Times New Roman" w:cs="Times New Roman"/>
          <w:sz w:val="28"/>
          <w:szCs w:val="28"/>
        </w:rPr>
        <w:t xml:space="preserve"> А кто должен помогать? Конечно, учитель. </w:t>
      </w:r>
      <w:r w:rsidR="00F00097">
        <w:rPr>
          <w:rFonts w:ascii="Times New Roman" w:hAnsi="Times New Roman" w:cs="Times New Roman"/>
          <w:sz w:val="28"/>
          <w:szCs w:val="28"/>
        </w:rPr>
        <w:t xml:space="preserve">Новая школа – это новые учителя, задача которых помочь подрастающему поколению найти себя в будущем, стать творческими и уверенными в себе людьми. </w:t>
      </w:r>
      <w:r w:rsidR="004D1D1E">
        <w:rPr>
          <w:rFonts w:ascii="Times New Roman" w:hAnsi="Times New Roman" w:cs="Times New Roman"/>
          <w:sz w:val="28"/>
          <w:szCs w:val="28"/>
        </w:rPr>
        <w:t xml:space="preserve">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</w:t>
      </w:r>
      <w:r w:rsidR="00987B8E">
        <w:rPr>
          <w:rFonts w:ascii="Times New Roman" w:hAnsi="Times New Roman" w:cs="Times New Roman"/>
          <w:sz w:val="28"/>
          <w:szCs w:val="28"/>
        </w:rPr>
        <w:t xml:space="preserve">всей жизни. </w:t>
      </w:r>
      <w:r w:rsidR="001D3F99">
        <w:rPr>
          <w:rFonts w:ascii="Times New Roman" w:hAnsi="Times New Roman" w:cs="Times New Roman"/>
          <w:sz w:val="28"/>
          <w:szCs w:val="28"/>
        </w:rPr>
        <w:t xml:space="preserve">Ведь именно нашему обществу, по словам Пирогова, « в </w:t>
      </w:r>
      <w:proofErr w:type="gramStart"/>
      <w:r w:rsidR="001D3F99">
        <w:rPr>
          <w:rFonts w:ascii="Times New Roman" w:hAnsi="Times New Roman" w:cs="Times New Roman"/>
          <w:sz w:val="28"/>
          <w:szCs w:val="28"/>
        </w:rPr>
        <w:t>сто крат</w:t>
      </w:r>
      <w:proofErr w:type="gramEnd"/>
      <w:r w:rsidR="001D3F99">
        <w:rPr>
          <w:rFonts w:ascii="Times New Roman" w:hAnsi="Times New Roman" w:cs="Times New Roman"/>
          <w:sz w:val="28"/>
          <w:szCs w:val="28"/>
        </w:rPr>
        <w:t xml:space="preserve"> нужнее головы».</w:t>
      </w:r>
    </w:p>
    <w:sectPr w:rsidR="00F826BC" w:rsidRPr="00F00097" w:rsidSect="001220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14"/>
    <w:rsid w:val="00021258"/>
    <w:rsid w:val="000E7A27"/>
    <w:rsid w:val="001147FF"/>
    <w:rsid w:val="00122014"/>
    <w:rsid w:val="001474BE"/>
    <w:rsid w:val="0017657D"/>
    <w:rsid w:val="001C3B35"/>
    <w:rsid w:val="001D3F99"/>
    <w:rsid w:val="003B43BA"/>
    <w:rsid w:val="003F02B4"/>
    <w:rsid w:val="0040206B"/>
    <w:rsid w:val="00480063"/>
    <w:rsid w:val="004D1D1E"/>
    <w:rsid w:val="00571705"/>
    <w:rsid w:val="005B5176"/>
    <w:rsid w:val="00987B8E"/>
    <w:rsid w:val="009D3036"/>
    <w:rsid w:val="00A30944"/>
    <w:rsid w:val="00A5017B"/>
    <w:rsid w:val="00B84BA9"/>
    <w:rsid w:val="00B91040"/>
    <w:rsid w:val="00C23020"/>
    <w:rsid w:val="00CD2805"/>
    <w:rsid w:val="00F00097"/>
    <w:rsid w:val="00F826BC"/>
    <w:rsid w:val="00F9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CBB0-D85E-49E0-91ED-B17A351E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2011-12-03T19:19:00Z</dcterms:created>
  <dcterms:modified xsi:type="dcterms:W3CDTF">2011-12-05T18:52:00Z</dcterms:modified>
</cp:coreProperties>
</file>